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tab/>
      </w:r>
      <w:r>
        <w:tab/>
      </w:r>
      <w:r>
        <w:tab/>
      </w:r>
      <w:r w:rsidRPr="00EF66AA">
        <w:tab/>
      </w:r>
      <w:r w:rsidRPr="00EF66AA">
        <w:rPr>
          <w:bCs w:val="0"/>
          <w:sz w:val="20"/>
          <w:szCs w:val="20"/>
        </w:rPr>
        <w:t>Приложение №</w:t>
      </w:r>
      <w:r w:rsidR="007D523F">
        <w:rPr>
          <w:bCs w:val="0"/>
          <w:sz w:val="20"/>
          <w:szCs w:val="20"/>
        </w:rPr>
        <w:t xml:space="preserve"> </w:t>
      </w:r>
      <w:r w:rsidRPr="00EF66AA">
        <w:rPr>
          <w:bCs w:val="0"/>
          <w:sz w:val="20"/>
          <w:szCs w:val="20"/>
        </w:rPr>
        <w:t>2</w:t>
      </w:r>
      <w:r w:rsidR="00EF66AA">
        <w:rPr>
          <w:bCs w:val="0"/>
          <w:sz w:val="20"/>
          <w:szCs w:val="20"/>
        </w:rPr>
        <w:t xml:space="preserve"> к</w:t>
      </w:r>
      <w:r w:rsidRPr="00EF66AA">
        <w:rPr>
          <w:bCs w:val="0"/>
          <w:sz w:val="20"/>
          <w:szCs w:val="20"/>
        </w:rPr>
        <w:t xml:space="preserve"> Положению </w:t>
      </w:r>
    </w:p>
    <w:p w:rsidR="002624DA" w:rsidRPr="00EF66AA" w:rsidRDefault="00EF66A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«О</w:t>
      </w:r>
      <w:r w:rsidR="002624DA" w:rsidRPr="00EF66AA">
        <w:rPr>
          <w:bCs w:val="0"/>
          <w:sz w:val="20"/>
          <w:szCs w:val="20"/>
        </w:rPr>
        <w:t xml:space="preserve"> порядке реализации и списания</w:t>
      </w:r>
      <w:r>
        <w:rPr>
          <w:bCs w:val="0"/>
          <w:sz w:val="20"/>
          <w:szCs w:val="20"/>
        </w:rPr>
        <w:t xml:space="preserve"> транспортных средств»</w:t>
      </w:r>
    </w:p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 w:rsidRPr="00EF66AA">
        <w:rPr>
          <w:bCs w:val="0"/>
          <w:sz w:val="20"/>
          <w:szCs w:val="20"/>
        </w:rPr>
        <w:t>от «__» ___________ 2013г.</w:t>
      </w: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по ресурсообеспечению Соколова Андрея Геннадьевича действующего на  основании доверенности № 10-2015 от 01.01.2015г.</w:t>
      </w:r>
      <w:r>
        <w:rPr>
          <w:color w:val="000000"/>
          <w:sz w:val="24"/>
          <w:szCs w:val="26"/>
        </w:rPr>
        <w:t>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</w:t>
      </w:r>
      <w:bookmarkStart w:id="0" w:name="_GoBack"/>
      <w:bookmarkEnd w:id="0"/>
      <w:r>
        <w:rPr>
          <w:sz w:val="24"/>
          <w:szCs w:val="24"/>
        </w:rPr>
        <w:t>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</w:t>
      </w:r>
      <w:proofErr w:type="gramStart"/>
      <w:r w:rsidRPr="000E74FC">
        <w:rPr>
          <w:sz w:val="24"/>
        </w:rPr>
        <w:t xml:space="preserve">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</w:t>
      </w:r>
      <w:proofErr w:type="gramEnd"/>
      <w:r w:rsidR="002A408D">
        <w:rPr>
          <w:sz w:val="24"/>
          <w:szCs w:val="24"/>
        </w:rPr>
        <w:t xml:space="preserve">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</w:t>
      </w:r>
      <w:proofErr w:type="gramStart"/>
      <w:r w:rsidR="000427E5" w:rsidRPr="008E15E8">
        <w:rPr>
          <w:sz w:val="24"/>
          <w:szCs w:val="24"/>
        </w:rPr>
        <w:t>,</w:t>
      </w:r>
      <w:proofErr w:type="gramEnd"/>
      <w:r w:rsidR="000427E5" w:rsidRPr="008E15E8">
        <w:rPr>
          <w:sz w:val="24"/>
          <w:szCs w:val="24"/>
        </w:rPr>
        <w:t xml:space="preserve">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0427E5" w:rsidRPr="008E15E8">
        <w:rPr>
          <w:sz w:val="24"/>
          <w:szCs w:val="24"/>
        </w:rPr>
        <w:t>с даты отправки</w:t>
      </w:r>
      <w:proofErr w:type="gramEnd"/>
      <w:r w:rsidR="000427E5"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proofErr w:type="gramStart"/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 xml:space="preserve"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</w:t>
      </w:r>
      <w:proofErr w:type="gramStart"/>
      <w:r w:rsidR="000427E5" w:rsidRPr="00AF6D97">
        <w:rPr>
          <w:rStyle w:val="Barcode"/>
          <w:sz w:val="24"/>
          <w:szCs w:val="24"/>
        </w:rPr>
        <w:t>с даты получения</w:t>
      </w:r>
      <w:proofErr w:type="gramEnd"/>
      <w:r w:rsidR="000427E5" w:rsidRPr="00AF6D97">
        <w:rPr>
          <w:rStyle w:val="Barcode"/>
          <w:sz w:val="24"/>
          <w:szCs w:val="24"/>
        </w:rPr>
        <w:t xml:space="preserve">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</w:p>
    <w:p w:rsidR="0077092E" w:rsidRPr="00FD6AAA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</w:t>
      </w:r>
      <w:r w:rsidR="00DA55FE" w:rsidRPr="00FD6AAA">
        <w:rPr>
          <w:sz w:val="24"/>
          <w:szCs w:val="24"/>
          <w:lang w:eastAsia="en-US"/>
        </w:rPr>
        <w:t xml:space="preserve"> 781732001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FD5553" w:rsidRPr="00CD55E7" w:rsidRDefault="00FD5553" w:rsidP="00F97B5B">
      <w:pPr>
        <w:ind w:left="7080" w:firstLine="708"/>
        <w:jc w:val="center"/>
      </w:pPr>
      <w:r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  <w:proofErr w:type="gramEnd"/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</w:t>
      </w:r>
      <w:proofErr w:type="gramStart"/>
      <w:r w:rsidRPr="00F8591C">
        <w:rPr>
          <w:sz w:val="24"/>
          <w:szCs w:val="24"/>
        </w:rPr>
        <w:t xml:space="preserve"> _______ (____________) </w:t>
      </w:r>
      <w:proofErr w:type="gramEnd"/>
      <w:r w:rsidRPr="00F8591C">
        <w:rPr>
          <w:sz w:val="24"/>
          <w:szCs w:val="24"/>
        </w:rPr>
        <w:t>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510C4A" w:rsidRPr="00510C4A" w:rsidRDefault="00510C4A" w:rsidP="00910E05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266E6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FE2550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266E6">
      <w:footerReference w:type="default" r:id="rId11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82C" w:rsidRDefault="0033082C" w:rsidP="000427E5">
      <w:r>
        <w:separator/>
      </w:r>
    </w:p>
  </w:endnote>
  <w:endnote w:type="continuationSeparator" w:id="0">
    <w:p w:rsidR="0033082C" w:rsidRDefault="003308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82C" w:rsidRDefault="0033082C" w:rsidP="000427E5">
      <w:r>
        <w:separator/>
      </w:r>
    </w:p>
  </w:footnote>
  <w:footnote w:type="continuationSeparator" w:id="0">
    <w:p w:rsidR="0033082C" w:rsidRDefault="0033082C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F1ED4"/>
    <w:rsid w:val="001405E0"/>
    <w:rsid w:val="00204354"/>
    <w:rsid w:val="00217084"/>
    <w:rsid w:val="00226A3C"/>
    <w:rsid w:val="00230C08"/>
    <w:rsid w:val="002624DA"/>
    <w:rsid w:val="002A3C89"/>
    <w:rsid w:val="002A408D"/>
    <w:rsid w:val="00326FDE"/>
    <w:rsid w:val="0033082C"/>
    <w:rsid w:val="00381DD6"/>
    <w:rsid w:val="0043629E"/>
    <w:rsid w:val="00446BCA"/>
    <w:rsid w:val="004475C9"/>
    <w:rsid w:val="00483602"/>
    <w:rsid w:val="004A1552"/>
    <w:rsid w:val="004B3947"/>
    <w:rsid w:val="004F4604"/>
    <w:rsid w:val="00510C4A"/>
    <w:rsid w:val="005560B2"/>
    <w:rsid w:val="0056074D"/>
    <w:rsid w:val="005A28C5"/>
    <w:rsid w:val="005B60C5"/>
    <w:rsid w:val="005E2A2C"/>
    <w:rsid w:val="006B7125"/>
    <w:rsid w:val="007226B6"/>
    <w:rsid w:val="0077092E"/>
    <w:rsid w:val="007D523F"/>
    <w:rsid w:val="007F42A7"/>
    <w:rsid w:val="008537A8"/>
    <w:rsid w:val="00857DE8"/>
    <w:rsid w:val="00871E98"/>
    <w:rsid w:val="008D08B5"/>
    <w:rsid w:val="00910E05"/>
    <w:rsid w:val="0092322D"/>
    <w:rsid w:val="009266E6"/>
    <w:rsid w:val="00942503"/>
    <w:rsid w:val="00A80A68"/>
    <w:rsid w:val="00AD6891"/>
    <w:rsid w:val="00AF6D97"/>
    <w:rsid w:val="00B06423"/>
    <w:rsid w:val="00BA0C79"/>
    <w:rsid w:val="00BB5F53"/>
    <w:rsid w:val="00BF315C"/>
    <w:rsid w:val="00CB75AB"/>
    <w:rsid w:val="00CD55E7"/>
    <w:rsid w:val="00D07C6C"/>
    <w:rsid w:val="00D53C83"/>
    <w:rsid w:val="00D9283A"/>
    <w:rsid w:val="00DA55FE"/>
    <w:rsid w:val="00DA5E1B"/>
    <w:rsid w:val="00DC0B84"/>
    <w:rsid w:val="00DD3BA5"/>
    <w:rsid w:val="00DE5524"/>
    <w:rsid w:val="00EB6E3C"/>
    <w:rsid w:val="00EF66AA"/>
    <w:rsid w:val="00F032E4"/>
    <w:rsid w:val="00F30E65"/>
    <w:rsid w:val="00F848AC"/>
    <w:rsid w:val="00F97B5B"/>
    <w:rsid w:val="00FD5553"/>
    <w:rsid w:val="00FD6AAA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1DD9-7BFE-4D5A-A0A8-B516661D3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1924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38</cp:revision>
  <cp:lastPrinted>2013-12-11T06:52:00Z</cp:lastPrinted>
  <dcterms:created xsi:type="dcterms:W3CDTF">2013-07-02T09:13:00Z</dcterms:created>
  <dcterms:modified xsi:type="dcterms:W3CDTF">2015-08-06T13:43:00Z</dcterms:modified>
</cp:coreProperties>
</file>